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3F3" w:rsidRDefault="00931A04" w:rsidP="00CE53F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DALYKO, DALYKO KURSO AR</w:t>
      </w:r>
      <w:r w:rsidR="00B810CB" w:rsidRPr="00B810C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MODULIO KEITIMO </w:t>
      </w:r>
      <w:r w:rsidR="00981076">
        <w:rPr>
          <w:rFonts w:ascii="Times New Roman" w:eastAsia="Times New Roman" w:hAnsi="Times New Roman" w:cs="Times New Roman"/>
          <w:sz w:val="24"/>
          <w:szCs w:val="24"/>
          <w:lang w:eastAsia="lt-LT"/>
        </w:rPr>
        <w:t>TVARKA</w:t>
      </w:r>
      <w:r w:rsidR="00B810CB" w:rsidRPr="00B810C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B810CB" w:rsidRPr="00B810CB" w:rsidRDefault="00B810CB" w:rsidP="00B810C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1. K</w:t>
      </w:r>
      <w:r w:rsidRPr="00B810CB">
        <w:rPr>
          <w:rFonts w:ascii="Times New Roman" w:eastAsia="Times New Roman" w:hAnsi="Times New Roman" w:cs="Times New Roman"/>
          <w:sz w:val="24"/>
          <w:szCs w:val="24"/>
          <w:lang w:eastAsia="lt-LT"/>
        </w:rPr>
        <w:t>eitimai atliekami pagal galimybes, atsižvelgiant į tvarkaraštį, mokinių skaičių grupėje, tarifikacinius pasikeitimus, pageidaujamo pakeitimo motyvaciją ir kt. Vieno dalyko pakeitimas gali daryti įtaką kitų dalykų (mokytojų, grupių) pasikeitimui.</w:t>
      </w:r>
    </w:p>
    <w:p w:rsidR="00B810CB" w:rsidRDefault="00B810CB" w:rsidP="00B810C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2</w:t>
      </w:r>
      <w:r w:rsidRPr="00B810C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Keisti ar naujai pasirinkti dalyką, kursą, modulį mokėjimo lygį, grupę galima vieną kartą per mokslo metus: III klasės 1-ojo arba 2-ojo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ir/</w:t>
      </w:r>
      <w:r w:rsidRPr="00B810CB">
        <w:rPr>
          <w:rFonts w:ascii="Times New Roman" w:eastAsia="Times New Roman" w:hAnsi="Times New Roman" w:cs="Times New Roman"/>
          <w:sz w:val="24"/>
          <w:szCs w:val="24"/>
          <w:lang w:eastAsia="lt-LT"/>
        </w:rPr>
        <w:t>arba IV kl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asės 1-ojo pusmečio pabaigoje, jei tai neprieštarauja pirmam punktui. </w:t>
      </w:r>
    </w:p>
    <w:p w:rsidR="00B810CB" w:rsidRDefault="00B810CB" w:rsidP="00B810C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3.</w:t>
      </w:r>
      <w:r w:rsidRPr="00B810C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Mokinys, pageidaujantis atlikti pakeitimus:</w:t>
      </w:r>
    </w:p>
    <w:p w:rsidR="00B810CB" w:rsidRDefault="00B810CB" w:rsidP="00B810C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3</w:t>
      </w:r>
      <w:r w:rsidRPr="00B810CB">
        <w:rPr>
          <w:rFonts w:ascii="Times New Roman" w:eastAsia="Times New Roman" w:hAnsi="Times New Roman" w:cs="Times New Roman"/>
          <w:sz w:val="24"/>
          <w:szCs w:val="24"/>
          <w:lang w:eastAsia="lt-LT"/>
        </w:rPr>
        <w:t>.1. su klasės vadovu aptaria ugdymo plano, grupių pakeitimų galimybes ir pildo specialios formos motyvuotą prašymą gimnazijos direktoriui. Prašymo formą išduoda direktoriaus pavaduotoja ugdymui;</w:t>
      </w:r>
    </w:p>
    <w:p w:rsidR="00B810CB" w:rsidRDefault="00B810CB" w:rsidP="00B810C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3</w:t>
      </w:r>
      <w:r w:rsidRPr="00B810CB">
        <w:rPr>
          <w:rFonts w:ascii="Times New Roman" w:eastAsia="Times New Roman" w:hAnsi="Times New Roman" w:cs="Times New Roman"/>
          <w:sz w:val="24"/>
          <w:szCs w:val="24"/>
          <w:lang w:eastAsia="lt-LT"/>
        </w:rPr>
        <w:t>.2. klasės vadovas organizuoja atitinkamo dalyko mokytojo, mokinio ir tėvų(rūpintojų) bendrą susitikimą, aptaria numatomo pakeitimo priežastis ir galimybes, užbaigia pildyti prašymą.</w:t>
      </w:r>
    </w:p>
    <w:p w:rsidR="00B810CB" w:rsidRDefault="00B810CB" w:rsidP="00B810C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3</w:t>
      </w:r>
      <w:r w:rsidRPr="00B810CB">
        <w:rPr>
          <w:rFonts w:ascii="Times New Roman" w:eastAsia="Times New Roman" w:hAnsi="Times New Roman" w:cs="Times New Roman"/>
          <w:sz w:val="24"/>
          <w:szCs w:val="24"/>
          <w:lang w:eastAsia="lt-LT"/>
        </w:rPr>
        <w:t>.3. Prašymas pateikiamas direktoriaus pavaduotojai ugdymui ir registruojamas raštinėje:</w:t>
      </w:r>
    </w:p>
    <w:p w:rsidR="00B810CB" w:rsidRDefault="00B810CB" w:rsidP="00B810C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810C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iki </w:t>
      </w:r>
      <w:r w:rsidR="00981076">
        <w:rPr>
          <w:rFonts w:ascii="Times New Roman" w:eastAsia="Times New Roman" w:hAnsi="Times New Roman" w:cs="Times New Roman"/>
          <w:sz w:val="24"/>
          <w:szCs w:val="24"/>
          <w:lang w:eastAsia="lt-LT"/>
        </w:rPr>
        <w:t>lapkričio vidurio</w:t>
      </w:r>
      <w:r w:rsidRPr="00B810CB">
        <w:rPr>
          <w:rFonts w:ascii="Times New Roman" w:eastAsia="Times New Roman" w:hAnsi="Times New Roman" w:cs="Times New Roman"/>
          <w:sz w:val="24"/>
          <w:szCs w:val="24"/>
          <w:lang w:eastAsia="lt-LT"/>
        </w:rPr>
        <w:t>, jei pakeitimus nori atlikti pirmojo pusmečio pabaigoje;</w:t>
      </w:r>
    </w:p>
    <w:p w:rsidR="00B810CB" w:rsidRPr="00B810CB" w:rsidRDefault="00981076" w:rsidP="00B810C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iki balandžio vidurio</w:t>
      </w:r>
      <w:r w:rsidR="00B810CB" w:rsidRPr="00B810CB">
        <w:rPr>
          <w:rFonts w:ascii="Times New Roman" w:eastAsia="Times New Roman" w:hAnsi="Times New Roman" w:cs="Times New Roman"/>
          <w:sz w:val="24"/>
          <w:szCs w:val="24"/>
          <w:lang w:eastAsia="lt-LT"/>
        </w:rPr>
        <w:t>, jei pakeitimus nori atlikti mokslo metų pabaigoje.</w:t>
      </w:r>
    </w:p>
    <w:p w:rsidR="00DB17EE" w:rsidRPr="00B810CB" w:rsidRDefault="00B810CB" w:rsidP="00DB17E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4</w:t>
      </w:r>
      <w:r w:rsidRPr="00B810C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r w:rsidR="00CE53F3">
        <w:rPr>
          <w:rFonts w:ascii="Times New Roman" w:eastAsia="Times New Roman" w:hAnsi="Times New Roman" w:cs="Times New Roman"/>
          <w:sz w:val="24"/>
          <w:szCs w:val="24"/>
          <w:lang w:eastAsia="lt-LT"/>
        </w:rPr>
        <w:t>Turint nepatenkinamą</w:t>
      </w:r>
      <w:r w:rsidR="00DB17E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įvertinimą, keisti mokėjimo lygį į aukštesnį negalima.</w:t>
      </w:r>
    </w:p>
    <w:p w:rsidR="00B810CB" w:rsidRPr="00B810CB" w:rsidRDefault="00DB17EE" w:rsidP="00B810C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5. </w:t>
      </w:r>
      <w:r w:rsidR="00B810CB" w:rsidRPr="00B810CB">
        <w:rPr>
          <w:rFonts w:ascii="Times New Roman" w:eastAsia="Times New Roman" w:hAnsi="Times New Roman" w:cs="Times New Roman"/>
          <w:sz w:val="24"/>
          <w:szCs w:val="24"/>
          <w:lang w:eastAsia="lt-LT"/>
        </w:rPr>
        <w:t>Gimnazijos direktoriaus pavaduotoja ugdymui koreguoja mokinio individualų ugdymo planą, numato keitimo galimybes, paskelbia gimnazijos mokiniams ir mokytojams numatomus pasikeitimus grupėse bei atsiskaitymo ir įskaitų išlaikymo laikotarpius.</w:t>
      </w:r>
    </w:p>
    <w:p w:rsidR="00B810CB" w:rsidRPr="00B810CB" w:rsidRDefault="00DB17EE" w:rsidP="00B810C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6</w:t>
      </w:r>
      <w:r w:rsidR="00B810CB" w:rsidRPr="00B810CB">
        <w:rPr>
          <w:rFonts w:ascii="Times New Roman" w:eastAsia="Times New Roman" w:hAnsi="Times New Roman" w:cs="Times New Roman"/>
          <w:sz w:val="24"/>
          <w:szCs w:val="24"/>
          <w:lang w:eastAsia="lt-LT"/>
        </w:rPr>
        <w:t>. Mokinys iki nurodytos datos išlaiko įskaitas. Neišlaikius įskaitų, keitimai neatliekami.</w:t>
      </w:r>
    </w:p>
    <w:p w:rsidR="00B810CB" w:rsidRPr="00B810CB" w:rsidRDefault="00DB17EE" w:rsidP="00B810C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7</w:t>
      </w:r>
      <w:r w:rsidR="00B810CB" w:rsidRPr="00B810CB">
        <w:rPr>
          <w:rFonts w:ascii="Times New Roman" w:eastAsia="Times New Roman" w:hAnsi="Times New Roman" w:cs="Times New Roman"/>
          <w:sz w:val="24"/>
          <w:szCs w:val="24"/>
          <w:lang w:eastAsia="lt-LT"/>
        </w:rPr>
        <w:t>. Gimnazijos direktorius paskutinę pusmečio dieną rašo įsakymą dėl dalykų, kursų, modulių, grupių keitimo, paskelbia mokiniams ir mokytojams.</w:t>
      </w:r>
    </w:p>
    <w:p w:rsidR="00B810CB" w:rsidRPr="00B810CB" w:rsidRDefault="00DB17EE" w:rsidP="00B810C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8</w:t>
      </w:r>
      <w:r w:rsidR="00B810CB" w:rsidRPr="00B810C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r w:rsidR="00B810CB">
        <w:rPr>
          <w:rFonts w:ascii="Times New Roman" w:eastAsia="Times New Roman" w:hAnsi="Times New Roman" w:cs="Times New Roman"/>
          <w:sz w:val="24"/>
          <w:szCs w:val="24"/>
          <w:lang w:eastAsia="lt-LT"/>
        </w:rPr>
        <w:t>M</w:t>
      </w:r>
      <w:r w:rsidR="00B810CB" w:rsidRPr="00B810CB">
        <w:rPr>
          <w:rFonts w:ascii="Times New Roman" w:eastAsia="Times New Roman" w:hAnsi="Times New Roman" w:cs="Times New Roman"/>
          <w:sz w:val="24"/>
          <w:szCs w:val="24"/>
          <w:lang w:eastAsia="lt-LT"/>
        </w:rPr>
        <w:t>okinys</w:t>
      </w:r>
      <w:r w:rsidR="00B810C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B810CB" w:rsidRPr="00B810CB">
        <w:rPr>
          <w:rFonts w:ascii="Times New Roman" w:eastAsia="Times New Roman" w:hAnsi="Times New Roman" w:cs="Times New Roman"/>
          <w:sz w:val="24"/>
          <w:szCs w:val="24"/>
          <w:lang w:eastAsia="lt-LT"/>
        </w:rPr>
        <w:t>keisti dalyko programą ar programos kursą gali, atsiskaitęs (išlaikęs įskaitą) iš to dalyko programos kurso ar dalyko programos kursų bei mokėjimo lygio skirtumų. Įskaitos pažym</w:t>
      </w:r>
      <w:r w:rsidR="00B810CB">
        <w:rPr>
          <w:rFonts w:ascii="Times New Roman" w:eastAsia="Times New Roman" w:hAnsi="Times New Roman" w:cs="Times New Roman"/>
          <w:sz w:val="24"/>
          <w:szCs w:val="24"/>
          <w:lang w:eastAsia="lt-LT"/>
        </w:rPr>
        <w:t>į direktoriaus pavaduotoja ugdymui</w:t>
      </w:r>
      <w:r w:rsidR="00B810CB" w:rsidRPr="00B810C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B810CB">
        <w:rPr>
          <w:rFonts w:ascii="Times New Roman" w:eastAsia="Times New Roman" w:hAnsi="Times New Roman" w:cs="Times New Roman"/>
          <w:sz w:val="24"/>
          <w:szCs w:val="24"/>
          <w:lang w:eastAsia="lt-LT"/>
        </w:rPr>
        <w:t>įrašo</w:t>
      </w:r>
      <w:r w:rsidR="00B810CB" w:rsidRPr="00B810C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B810CB">
        <w:rPr>
          <w:rFonts w:ascii="Times New Roman" w:eastAsia="Times New Roman" w:hAnsi="Times New Roman" w:cs="Times New Roman"/>
          <w:sz w:val="24"/>
          <w:szCs w:val="24"/>
          <w:lang w:eastAsia="lt-LT"/>
        </w:rPr>
        <w:t>į elektroninį dienyną.</w:t>
      </w:r>
      <w:r w:rsidR="00B810CB" w:rsidRPr="00B810C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Pusmečio pažymys, aukštinant kursą, mokėjimo lygį arba renkantis naują mokomąjį dalyką, išvedamas iš bendrojo kurso, B1 mokėjimo lygio ir/arba įskaitos įvertinimų. Mokiniui, kuris mokysis pagal programos bendrąjį kursą </w:t>
      </w:r>
      <w:r w:rsidR="0098107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arba keičia </w:t>
      </w:r>
      <w:r w:rsidR="00B810CB" w:rsidRPr="00B810C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mokėjimo lygį </w:t>
      </w:r>
      <w:r w:rsidR="0098107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į žemesnį, </w:t>
      </w:r>
      <w:r w:rsidR="00B810CB" w:rsidRPr="00B810CB">
        <w:rPr>
          <w:rFonts w:ascii="Times New Roman" w:eastAsia="Times New Roman" w:hAnsi="Times New Roman" w:cs="Times New Roman"/>
          <w:sz w:val="24"/>
          <w:szCs w:val="24"/>
          <w:lang w:eastAsia="lt-LT"/>
        </w:rPr>
        <w:t>ir kurį tenkina turimas išplėstinio kurso ar B1 mokėjimo lygio įvertinimas, įskaitos laikyti nereikia. Jei keisdamas kursą iš A į B mokinys nori laikyti įskaitą, tai turi atsispindėti jo prašyme. Žeminant kursą, įskaitos pažymys laikomas pusmečio arba metiniu įvertinimu. 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Turint ne</w:t>
      </w:r>
      <w:r w:rsidR="00AB7078">
        <w:rPr>
          <w:rFonts w:ascii="Times New Roman" w:eastAsia="Times New Roman" w:hAnsi="Times New Roman" w:cs="Times New Roman"/>
          <w:sz w:val="24"/>
          <w:szCs w:val="24"/>
          <w:lang w:eastAsia="lt-LT"/>
        </w:rPr>
        <w:t>patenkinamą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įvertinimą, keisti mokėjimo lygį į aukštesnį negalima.</w:t>
      </w:r>
    </w:p>
    <w:sectPr w:rsidR="00B810CB" w:rsidRPr="00B810CB" w:rsidSect="00DB17EE">
      <w:pgSz w:w="11906" w:h="16838"/>
      <w:pgMar w:top="1134" w:right="567" w:bottom="993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1296"/>
  <w:hyphenationZone w:val="396"/>
  <w:characterSpacingControl w:val="doNotCompress"/>
  <w:compat/>
  <w:rsids>
    <w:rsidRoot w:val="00B810CB"/>
    <w:rsid w:val="00153A98"/>
    <w:rsid w:val="00214912"/>
    <w:rsid w:val="0038233A"/>
    <w:rsid w:val="003C4110"/>
    <w:rsid w:val="005B4503"/>
    <w:rsid w:val="0076117A"/>
    <w:rsid w:val="00841B42"/>
    <w:rsid w:val="008A5F90"/>
    <w:rsid w:val="00931A04"/>
    <w:rsid w:val="00981076"/>
    <w:rsid w:val="00A040FE"/>
    <w:rsid w:val="00AB7078"/>
    <w:rsid w:val="00B810CB"/>
    <w:rsid w:val="00B83579"/>
    <w:rsid w:val="00C40A5E"/>
    <w:rsid w:val="00C77FE9"/>
    <w:rsid w:val="00CB2852"/>
    <w:rsid w:val="00CE53F3"/>
    <w:rsid w:val="00D85C30"/>
    <w:rsid w:val="00DB1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C4110"/>
  </w:style>
  <w:style w:type="paragraph" w:styleId="Antrat1">
    <w:name w:val="heading 1"/>
    <w:basedOn w:val="prastasis"/>
    <w:link w:val="Antrat1Diagrama"/>
    <w:uiPriority w:val="9"/>
    <w:qFormat/>
    <w:rsid w:val="00B810C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B810CB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paragraph" w:styleId="prastasistinklapis">
    <w:name w:val="Normal (Web)"/>
    <w:basedOn w:val="prastasis"/>
    <w:uiPriority w:val="99"/>
    <w:semiHidden/>
    <w:unhideWhenUsed/>
    <w:rsid w:val="00B810C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6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8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1659</Words>
  <Characters>946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RLIG</Company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Rki</dc:creator>
  <cp:lastModifiedBy>a</cp:lastModifiedBy>
  <cp:revision>2</cp:revision>
  <dcterms:created xsi:type="dcterms:W3CDTF">2015-11-05T12:20:00Z</dcterms:created>
  <dcterms:modified xsi:type="dcterms:W3CDTF">2015-11-05T12:20:00Z</dcterms:modified>
</cp:coreProperties>
</file>